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eastAsia="黑体" w:cs="Calibri"/>
          <w:sz w:val="32"/>
          <w:szCs w:val="32"/>
        </w:rPr>
      </w:pPr>
      <w:r>
        <w:rPr>
          <w:rFonts w:hint="eastAsia" w:ascii="黑体" w:eastAsia="黑体" w:cs="Calibri"/>
          <w:sz w:val="32"/>
          <w:szCs w:val="32"/>
        </w:rPr>
        <w:t>附件</w:t>
      </w:r>
      <w:r>
        <w:rPr>
          <w:rFonts w:ascii="黑体" w:eastAsia="黑体" w:cs="Calibri"/>
          <w:sz w:val="32"/>
          <w:szCs w:val="32"/>
        </w:rPr>
        <w:t>1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566" w:firstLineChars="188"/>
        <w:textAlignment w:val="baseline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79" w:firstLineChars="188"/>
        <w:jc w:val="center"/>
        <w:textAlignment w:val="baseline"/>
        <w:rPr>
          <w:rFonts w:cs="Calibri"/>
          <w:b/>
          <w:sz w:val="36"/>
          <w:szCs w:val="36"/>
        </w:rPr>
      </w:pPr>
      <w:r>
        <w:rPr>
          <w:rFonts w:hint="eastAsia" w:cs="Calibri"/>
          <w:b/>
          <w:sz w:val="36"/>
          <w:szCs w:val="36"/>
        </w:rPr>
        <w:t>省、市残疾人就业服务机构地址及联系方式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79" w:firstLineChars="188"/>
        <w:textAlignment w:val="baseline"/>
        <w:rPr>
          <w:rFonts w:cs="Calibri"/>
          <w:b/>
          <w:sz w:val="36"/>
          <w:szCs w:val="36"/>
        </w:rPr>
      </w:pP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河南省残疾人就业服务中心</w:t>
      </w:r>
    </w:p>
    <w:bookmarkEnd w:id="0"/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0371—60856911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单位地址：郑州市金水东路与德善街交叉口向南200米路西河南省残疾人联合会办公楼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1107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室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郑州市残疾人劳动就业服务中心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0371—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67580958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单位地址：郑州市中原区中原西路80号郑发大厦三楼（市政务中心办事大厅建设项目和社会服务综合受理区）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开封市残疾人就业服务中心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0371—23980179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单位地址：郑开大道和三大街交叉口市民之家三楼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C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区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70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号窗口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洛阳市残疾人劳动就业管理办公室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0379—69910156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69910157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69910158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69910159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单位地址：洛阳市洛龙区金城寨街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26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平顶山市残疾人就业服务中心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0375—7666156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单位地址：平顶山市诚朴路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103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号三楼年审大厅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安阳市残疾人就业服务中心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0372—2263382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单位地址：安阳市平原路北段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293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号安阳市残疾人联合会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鹤壁市残疾人就业服务中心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0392—3336650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3206220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单位地址：鹤壁市淇滨区九江路东段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新乡市残疾人就业服务中心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0373—3351839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3356608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单位地址：新乡市人民东路与新二街交叉口市民中心二楼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焦作市残疾人就业服务中心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0391—3908222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单位地址：焦作市山阳路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75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濮阳市残疾人就业服务中心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0393—8998261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8959687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单位地址：濮阳市石化路中段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许昌市残疾人就业服务中心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0374—2968259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单位地址：许昌市学府街西段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漯河市残疾人就业服务中心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0395—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3520598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单位地址：漯河市黄山路行政服务大厅一楼综合窗口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三门峡市残疾人就业服务中心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0398—3198673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单位地址：三门峡市行政服务中心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楼残联窗口（崤山路东段铝厂转盘）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南阳市残疾人就业服务中心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0377—63209728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63209702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单位地址：南阳市伏牛路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商丘市残疾人就业服务中心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0370—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2070512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单位地址：商丘市长江路东段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378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信阳市残疾人就业服务中心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0376—6767578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7636316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单位地址：信阳市残疾人综合服务中心一楼（信阳市羊山新区新三十二大街和新三路交叉口大别山高中东面）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周口市残疾人就业服务中心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0394—8369922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单位地址：周口市东新区平安路与腾飞路交叉口东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200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米路北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驻马店市残疾人就业服务中心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0396—2679936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单位地址：驻马店市慎阳路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586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号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济源示范区残疾人就业服务中心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0391—6836825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、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6835991</w:t>
      </w:r>
    </w:p>
    <w:p>
      <w:pPr>
        <w:widowControl/>
        <w:overflowPunct w:val="0"/>
        <w:autoSpaceDE w:val="0"/>
        <w:autoSpaceDN w:val="0"/>
        <w:adjustRightInd w:val="0"/>
        <w:spacing w:line="580" w:lineRule="exact"/>
        <w:ind w:firstLine="601" w:firstLineChars="188"/>
        <w:textAlignment w:val="baseline"/>
        <w:rPr>
          <w:rFonts w:ascii="黑体" w:hAnsi="黑体" w:eastAsia="黑体" w:cs="黑体"/>
          <w:b/>
          <w:bCs/>
          <w:sz w:val="30"/>
          <w:szCs w:val="30"/>
        </w:rPr>
        <w:sectPr>
          <w:footerReference r:id="rId3" w:type="default"/>
          <w:pgSz w:w="11906" w:h="16838"/>
          <w:pgMar w:top="2041" w:right="1531" w:bottom="2041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单位地址：济源市民之家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C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区</w:t>
      </w:r>
      <w:r>
        <w:rPr>
          <w:rFonts w:ascii="仿宋_GB2312" w:hAnsi="Times New Roman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楼残联窗口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★日文毛笔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top:0pt;height:12.8pt;width:5.3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sA4ATRAAAAAwEAAA8A&#10;AAAAAAAAAQAgAAAAIgAAAGRycy9kb3ducmV2LnhtbFBLAQIUABQAAAAIAIdO4kCuSf3z5QEAAMED&#10;AAAOAAAAAAAAAAEAIAAAACA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3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1FBA"/>
    <w:rsid w:val="6BC11F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2021-06-01T06:29:00Z</dcterms:created>
  <dc:creator>THTF</dc:creator>
  <cp:lastModifiedBy>THTF</cp:lastModifiedBy>
  <dcterms:modified xsi:type="dcterms:W3CDTF">2021-06-01T06:30:08Z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